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21683E" w:rsidRDefault="0021683E" w:rsidP="001A0F0B">
      <w:pPr>
        <w:jc w:val="center"/>
        <w:rPr>
          <w:sz w:val="28"/>
          <w:szCs w:val="28"/>
        </w:rPr>
      </w:pPr>
    </w:p>
    <w:p w:rsidR="0021683E" w:rsidRDefault="0021683E" w:rsidP="001A0F0B">
      <w:pPr>
        <w:jc w:val="center"/>
        <w:rPr>
          <w:sz w:val="28"/>
          <w:szCs w:val="28"/>
        </w:rPr>
      </w:pPr>
    </w:p>
    <w:p w:rsidR="0021683E" w:rsidRDefault="0021683E" w:rsidP="001A0F0B">
      <w:pPr>
        <w:jc w:val="center"/>
        <w:rPr>
          <w:sz w:val="28"/>
          <w:szCs w:val="28"/>
        </w:rPr>
      </w:pPr>
    </w:p>
    <w:p w:rsidR="0021683E" w:rsidRDefault="0021683E" w:rsidP="001A0F0B">
      <w:pPr>
        <w:jc w:val="center"/>
        <w:rPr>
          <w:sz w:val="28"/>
          <w:szCs w:val="28"/>
        </w:rPr>
      </w:pPr>
    </w:p>
    <w:p w:rsidR="0021683E" w:rsidRDefault="0021683E" w:rsidP="001A0F0B">
      <w:pPr>
        <w:jc w:val="center"/>
        <w:rPr>
          <w:sz w:val="28"/>
          <w:szCs w:val="28"/>
        </w:rPr>
      </w:pPr>
    </w:p>
    <w:p w:rsidR="0021683E" w:rsidRDefault="0021683E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21683E" w:rsidRDefault="0021683E" w:rsidP="00B82193">
      <w:pPr>
        <w:jc w:val="right"/>
        <w:rPr>
          <w:sz w:val="28"/>
          <w:szCs w:val="28"/>
        </w:rPr>
      </w:pPr>
    </w:p>
    <w:p w:rsidR="0021683E" w:rsidRDefault="0021683E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1135F3">
        <w:rPr>
          <w:sz w:val="28"/>
          <w:szCs w:val="28"/>
        </w:rPr>
        <w:t xml:space="preserve">работников </w:t>
      </w:r>
      <w:r w:rsidR="001135F3" w:rsidRPr="001135F3">
        <w:rPr>
          <w:color w:val="000000"/>
          <w:sz w:val="28"/>
          <w:szCs w:val="28"/>
        </w:rPr>
        <w:t xml:space="preserve">общества с ограниченной ответственностью </w:t>
      </w:r>
      <w:r w:rsidR="007777DC">
        <w:rPr>
          <w:color w:val="000000"/>
          <w:sz w:val="28"/>
          <w:szCs w:val="28"/>
        </w:rPr>
        <w:br/>
      </w:r>
      <w:r w:rsidR="001135F3" w:rsidRPr="001135F3">
        <w:rPr>
          <w:color w:val="000000"/>
          <w:sz w:val="28"/>
          <w:szCs w:val="28"/>
        </w:rPr>
        <w:t>«Радуга-Стиль»</w:t>
      </w:r>
      <w:r w:rsidR="001135F3">
        <w:rPr>
          <w:color w:val="000000"/>
          <w:sz w:val="28"/>
          <w:szCs w:val="28"/>
        </w:rPr>
        <w:t>,</w:t>
      </w:r>
      <w:r w:rsidR="001135F3" w:rsidRPr="001135F3">
        <w:rPr>
          <w:color w:val="000000"/>
          <w:sz w:val="28"/>
          <w:szCs w:val="28"/>
        </w:rPr>
        <w:t xml:space="preserve"> город Тирасполь</w:t>
      </w:r>
    </w:p>
    <w:p w:rsidR="007777DC" w:rsidRDefault="007777DC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113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1135F3" w:rsidRPr="001135F3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1135F3">
        <w:rPr>
          <w:color w:val="000000"/>
          <w:sz w:val="28"/>
          <w:szCs w:val="28"/>
        </w:rPr>
        <w:br/>
      </w:r>
      <w:r w:rsidR="001135F3" w:rsidRPr="001135F3">
        <w:rPr>
          <w:color w:val="000000"/>
          <w:sz w:val="28"/>
          <w:szCs w:val="28"/>
        </w:rPr>
        <w:t xml:space="preserve">с </w:t>
      </w:r>
      <w:r w:rsidR="001135F3">
        <w:rPr>
          <w:color w:val="000000"/>
          <w:sz w:val="28"/>
          <w:szCs w:val="28"/>
        </w:rPr>
        <w:t>30</w:t>
      </w:r>
      <w:r w:rsidR="001135F3" w:rsidRPr="001135F3">
        <w:rPr>
          <w:color w:val="000000"/>
          <w:sz w:val="28"/>
          <w:szCs w:val="28"/>
        </w:rPr>
        <w:t>-летием со дня образования общества с ограниченной ответственностью «Радуга-Стиль»</w:t>
      </w:r>
      <w:r w:rsidR="001135F3">
        <w:rPr>
          <w:color w:val="000000"/>
          <w:sz w:val="28"/>
          <w:szCs w:val="28"/>
        </w:rPr>
        <w:t>,</w:t>
      </w:r>
      <w:r w:rsidR="001135F3" w:rsidRPr="001135F3">
        <w:rPr>
          <w:color w:val="000000"/>
          <w:sz w:val="28"/>
          <w:szCs w:val="28"/>
        </w:rPr>
        <w:t xml:space="preserve"> город Тирасполь</w:t>
      </w:r>
      <w:r w:rsidR="0021683E">
        <w:rPr>
          <w:color w:val="000000"/>
          <w:sz w:val="28"/>
          <w:szCs w:val="28"/>
        </w:rPr>
        <w:t>,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7777DC" w:rsidP="007777DC">
            <w:pPr>
              <w:rPr>
                <w:sz w:val="28"/>
                <w:szCs w:val="28"/>
              </w:rPr>
            </w:pPr>
            <w:proofErr w:type="spellStart"/>
            <w:r w:rsidRPr="007777DC">
              <w:rPr>
                <w:sz w:val="28"/>
                <w:szCs w:val="28"/>
              </w:rPr>
              <w:t>Вискушенко</w:t>
            </w:r>
            <w:proofErr w:type="spellEnd"/>
            <w:r w:rsidRPr="007777DC">
              <w:rPr>
                <w:sz w:val="28"/>
                <w:szCs w:val="28"/>
              </w:rPr>
              <w:t xml:space="preserve"> Валерия Николаевича</w:t>
            </w:r>
          </w:p>
        </w:tc>
        <w:tc>
          <w:tcPr>
            <w:tcW w:w="426" w:type="dxa"/>
          </w:tcPr>
          <w:p w:rsidR="004712B2" w:rsidRPr="00521AA4" w:rsidRDefault="007777DC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Pr="00521AA4" w:rsidRDefault="007777DC" w:rsidP="00737820">
            <w:pPr>
              <w:rPr>
                <w:sz w:val="28"/>
                <w:szCs w:val="28"/>
              </w:rPr>
            </w:pPr>
            <w:proofErr w:type="gramStart"/>
            <w:r w:rsidRPr="007777DC">
              <w:rPr>
                <w:sz w:val="28"/>
                <w:szCs w:val="28"/>
              </w:rPr>
              <w:t>бригадира</w:t>
            </w:r>
            <w:proofErr w:type="gramEnd"/>
            <w:r w:rsidRPr="007777DC">
              <w:rPr>
                <w:sz w:val="28"/>
                <w:szCs w:val="28"/>
              </w:rPr>
              <w:t xml:space="preserve"> участка штамповки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7777DC" w:rsidP="007777DC">
            <w:pPr>
              <w:rPr>
                <w:sz w:val="28"/>
                <w:szCs w:val="28"/>
              </w:rPr>
            </w:pPr>
            <w:r w:rsidRPr="007777DC">
              <w:rPr>
                <w:sz w:val="28"/>
                <w:szCs w:val="28"/>
              </w:rPr>
              <w:t>Коваленко Михаила Владимировича</w:t>
            </w:r>
          </w:p>
        </w:tc>
        <w:tc>
          <w:tcPr>
            <w:tcW w:w="426" w:type="dxa"/>
          </w:tcPr>
          <w:p w:rsidR="009762EF" w:rsidRPr="00521AA4" w:rsidRDefault="007777DC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7777DC" w:rsidP="00CC7258">
            <w:pPr>
              <w:rPr>
                <w:sz w:val="28"/>
                <w:szCs w:val="28"/>
              </w:rPr>
            </w:pPr>
            <w:proofErr w:type="gramStart"/>
            <w:r w:rsidRPr="007777DC">
              <w:rPr>
                <w:sz w:val="28"/>
                <w:szCs w:val="28"/>
              </w:rPr>
              <w:t>штамповщика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7777DC" w:rsidRPr="00521AA4" w:rsidRDefault="007777DC" w:rsidP="00CC7258">
            <w:pPr>
              <w:rPr>
                <w:sz w:val="28"/>
                <w:szCs w:val="28"/>
              </w:rPr>
            </w:pPr>
          </w:p>
        </w:tc>
      </w:tr>
      <w:tr w:rsidR="004712B2" w:rsidRPr="00521AA4" w:rsidTr="009B2D62">
        <w:tc>
          <w:tcPr>
            <w:tcW w:w="4644" w:type="dxa"/>
          </w:tcPr>
          <w:p w:rsidR="004712B2" w:rsidRPr="00521AA4" w:rsidRDefault="007777DC" w:rsidP="007777D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777DC">
              <w:rPr>
                <w:rStyle w:val="2"/>
                <w:rFonts w:eastAsia="Arial Unicode MS"/>
                <w:sz w:val="28"/>
                <w:szCs w:val="28"/>
              </w:rPr>
              <w:t>Сухова Сергея Александровича</w:t>
            </w:r>
          </w:p>
        </w:tc>
        <w:tc>
          <w:tcPr>
            <w:tcW w:w="426" w:type="dxa"/>
          </w:tcPr>
          <w:p w:rsidR="004712B2" w:rsidRPr="00521AA4" w:rsidRDefault="007777DC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7777DC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7777DC">
              <w:rPr>
                <w:rStyle w:val="2"/>
                <w:rFonts w:eastAsia="Arial Unicode MS"/>
                <w:sz w:val="28"/>
                <w:szCs w:val="28"/>
              </w:rPr>
              <w:t>исполнительного</w:t>
            </w:r>
            <w:proofErr w:type="gramEnd"/>
            <w:r w:rsidRPr="007777DC">
              <w:rPr>
                <w:rStyle w:val="2"/>
                <w:rFonts w:eastAsia="Arial Unicode MS"/>
                <w:sz w:val="28"/>
                <w:szCs w:val="28"/>
              </w:rPr>
              <w:t xml:space="preserve"> директора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7777DC" w:rsidRPr="00521AA4" w:rsidRDefault="007777DC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777DC" w:rsidRPr="00521AA4" w:rsidTr="009B2D62">
        <w:tc>
          <w:tcPr>
            <w:tcW w:w="4644" w:type="dxa"/>
          </w:tcPr>
          <w:p w:rsidR="007777DC" w:rsidRPr="007777DC" w:rsidRDefault="00B92AB5" w:rsidP="00B92AB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92AB5">
              <w:rPr>
                <w:rStyle w:val="2"/>
                <w:rFonts w:eastAsia="Arial Unicode MS"/>
                <w:sz w:val="28"/>
                <w:szCs w:val="28"/>
              </w:rPr>
              <w:t>Харченко Александра Юрьевича</w:t>
            </w:r>
          </w:p>
        </w:tc>
        <w:tc>
          <w:tcPr>
            <w:tcW w:w="426" w:type="dxa"/>
          </w:tcPr>
          <w:p w:rsidR="007777DC" w:rsidRDefault="00B92AB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777DC" w:rsidRPr="007777DC" w:rsidRDefault="00B92AB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A07BAD">
              <w:rPr>
                <w:rStyle w:val="2"/>
                <w:rFonts w:eastAsia="Arial Unicode MS"/>
                <w:spacing w:val="-10"/>
                <w:sz w:val="28"/>
                <w:szCs w:val="28"/>
              </w:rPr>
              <w:t>заместителя</w:t>
            </w:r>
            <w:proofErr w:type="gramEnd"/>
            <w:r w:rsidRPr="00A07BAD">
              <w:rPr>
                <w:rStyle w:val="2"/>
                <w:rFonts w:eastAsia="Arial Unicode MS"/>
                <w:spacing w:val="-10"/>
                <w:sz w:val="28"/>
                <w:szCs w:val="28"/>
              </w:rPr>
              <w:t xml:space="preserve"> директора по экономике</w:t>
            </w:r>
            <w:r w:rsidRPr="00B92AB5">
              <w:rPr>
                <w:rStyle w:val="2"/>
                <w:rFonts w:eastAsia="Arial Unicode MS"/>
                <w:sz w:val="28"/>
                <w:szCs w:val="28"/>
              </w:rPr>
              <w:t xml:space="preserve"> – главного бухгалтера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B12D94" w:rsidRDefault="00B12D94" w:rsidP="00A15371">
      <w:pPr>
        <w:jc w:val="both"/>
        <w:rPr>
          <w:sz w:val="28"/>
          <w:szCs w:val="28"/>
        </w:rPr>
      </w:pPr>
    </w:p>
    <w:p w:rsidR="00B12D94" w:rsidRDefault="00B12D94" w:rsidP="00A15371">
      <w:pPr>
        <w:jc w:val="both"/>
        <w:rPr>
          <w:sz w:val="28"/>
          <w:szCs w:val="28"/>
        </w:rPr>
      </w:pPr>
    </w:p>
    <w:p w:rsidR="0021683E" w:rsidRDefault="0021683E" w:rsidP="0021683E">
      <w:pPr>
        <w:jc w:val="both"/>
      </w:pPr>
      <w:r>
        <w:t>ПРЕЗИДЕНТ                                                                                                В.КРАСНОСЕЛЬСКИЙ</w:t>
      </w:r>
    </w:p>
    <w:bookmarkEnd w:id="0"/>
    <w:p w:rsidR="0021683E" w:rsidRDefault="0021683E" w:rsidP="0021683E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:rsidR="0021683E" w:rsidRPr="001D282C" w:rsidRDefault="0021683E" w:rsidP="0021683E">
      <w:pPr>
        <w:ind w:firstLine="709"/>
        <w:jc w:val="both"/>
        <w:rPr>
          <w:sz w:val="28"/>
          <w:szCs w:val="28"/>
        </w:rPr>
      </w:pPr>
    </w:p>
    <w:p w:rsidR="0021683E" w:rsidRPr="001D282C" w:rsidRDefault="0021683E" w:rsidP="0021683E">
      <w:pPr>
        <w:ind w:firstLine="709"/>
        <w:jc w:val="both"/>
        <w:rPr>
          <w:sz w:val="28"/>
          <w:szCs w:val="28"/>
        </w:rPr>
      </w:pPr>
    </w:p>
    <w:p w:rsidR="0021683E" w:rsidRPr="001D282C" w:rsidRDefault="001D282C" w:rsidP="00216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683E" w:rsidRPr="001D282C">
        <w:rPr>
          <w:sz w:val="28"/>
          <w:szCs w:val="28"/>
        </w:rPr>
        <w:t xml:space="preserve"> г. Тирасполь</w:t>
      </w:r>
    </w:p>
    <w:p w:rsidR="0021683E" w:rsidRPr="001D282C" w:rsidRDefault="001D282C" w:rsidP="00216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 марта</w:t>
      </w:r>
      <w:r w:rsidR="0021683E" w:rsidRPr="001D282C">
        <w:rPr>
          <w:sz w:val="28"/>
          <w:szCs w:val="28"/>
        </w:rPr>
        <w:t xml:space="preserve"> 2024 г.</w:t>
      </w:r>
    </w:p>
    <w:p w:rsidR="0021683E" w:rsidRPr="001D282C" w:rsidRDefault="001D282C" w:rsidP="00216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№ 76</w:t>
      </w:r>
    </w:p>
    <w:p w:rsidR="00A15371" w:rsidRPr="001D282C" w:rsidRDefault="00A15371" w:rsidP="0021683E">
      <w:pPr>
        <w:jc w:val="both"/>
        <w:rPr>
          <w:sz w:val="28"/>
          <w:szCs w:val="28"/>
        </w:rPr>
      </w:pPr>
    </w:p>
    <w:sectPr w:rsidR="00A15371" w:rsidRPr="001D282C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E62" w:rsidRDefault="00A85E62" w:rsidP="00CC7258">
      <w:r>
        <w:separator/>
      </w:r>
    </w:p>
  </w:endnote>
  <w:endnote w:type="continuationSeparator" w:id="0">
    <w:p w:rsidR="00A85E62" w:rsidRDefault="00A85E62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E62" w:rsidRDefault="00A85E62" w:rsidP="00CC7258">
      <w:r>
        <w:separator/>
      </w:r>
    </w:p>
  </w:footnote>
  <w:footnote w:type="continuationSeparator" w:id="0">
    <w:p w:rsidR="00A85E62" w:rsidRDefault="00A85E62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5B56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35F3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282C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1683E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777DC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07BAD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85E62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12D94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2AB5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5B56"/>
    <w:rsid w:val="00D86EA0"/>
    <w:rsid w:val="00D87023"/>
    <w:rsid w:val="00D90270"/>
    <w:rsid w:val="00D92E67"/>
    <w:rsid w:val="00DA292B"/>
    <w:rsid w:val="00DA2A23"/>
    <w:rsid w:val="00DA370F"/>
    <w:rsid w:val="00DA57E1"/>
    <w:rsid w:val="00DB21D0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64F6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6C239-CAC6-4793-A69D-490C6157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236</cp:revision>
  <cp:lastPrinted>2024-03-04T08:33:00Z</cp:lastPrinted>
  <dcterms:created xsi:type="dcterms:W3CDTF">2013-08-28T11:25:00Z</dcterms:created>
  <dcterms:modified xsi:type="dcterms:W3CDTF">2024-03-04T08:34:00Z</dcterms:modified>
</cp:coreProperties>
</file>