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B1" w:rsidRPr="00BA571F" w:rsidRDefault="008A1EB1" w:rsidP="00F858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1EB1" w:rsidRPr="00BA571F" w:rsidRDefault="008A1EB1" w:rsidP="00F858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1EB1" w:rsidRPr="00BA571F" w:rsidRDefault="008A1EB1" w:rsidP="00F858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A1EB1" w:rsidRPr="00BA571F" w:rsidRDefault="005F72F7" w:rsidP="00F858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«О внесении изменений</w:t>
      </w:r>
      <w:r w:rsidR="008A1EB1" w:rsidRPr="00BA571F">
        <w:rPr>
          <w:rFonts w:eastAsia="Times New Roman" w:cs="Times New Roman"/>
          <w:b/>
          <w:sz w:val="28"/>
          <w:szCs w:val="28"/>
          <w:lang w:eastAsia="ru-RU"/>
        </w:rPr>
        <w:t xml:space="preserve"> в Кодекс</w:t>
      </w: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A1EB1" w:rsidRPr="00BA571F" w:rsidRDefault="008A1EB1" w:rsidP="00F858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об административных правонарушениях»</w:t>
      </w:r>
    </w:p>
    <w:p w:rsidR="008A1EB1" w:rsidRPr="00BA571F" w:rsidRDefault="008A1EB1" w:rsidP="00F858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A1EB1" w:rsidRPr="00BA571F" w:rsidRDefault="008A1EB1" w:rsidP="00F858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8A1EB1" w:rsidRPr="00BA571F" w:rsidRDefault="008A1EB1" w:rsidP="00F858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</w:t>
      </w:r>
      <w:r w:rsidR="0091620B" w:rsidRPr="00BA571F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BA571F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91620B" w:rsidRPr="00BA571F">
        <w:rPr>
          <w:rFonts w:eastAsia="Times New Roman" w:cs="Times New Roman"/>
          <w:sz w:val="28"/>
          <w:szCs w:val="28"/>
          <w:lang w:eastAsia="ru-RU"/>
        </w:rPr>
        <w:t>13</w:t>
      </w:r>
      <w:r w:rsidRPr="00BA57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620B" w:rsidRPr="00BA571F">
        <w:rPr>
          <w:rFonts w:eastAsia="Times New Roman" w:cs="Times New Roman"/>
          <w:sz w:val="28"/>
          <w:szCs w:val="28"/>
          <w:lang w:eastAsia="ru-RU"/>
        </w:rPr>
        <w:t>м</w:t>
      </w:r>
      <w:r w:rsidRPr="00BA571F">
        <w:rPr>
          <w:rFonts w:eastAsia="Times New Roman" w:cs="Times New Roman"/>
          <w:sz w:val="28"/>
          <w:szCs w:val="28"/>
          <w:lang w:eastAsia="ru-RU"/>
        </w:rPr>
        <w:t>а</w:t>
      </w:r>
      <w:r w:rsidR="0091620B" w:rsidRPr="00BA571F">
        <w:rPr>
          <w:rFonts w:eastAsia="Times New Roman" w:cs="Times New Roman"/>
          <w:sz w:val="28"/>
          <w:szCs w:val="28"/>
          <w:lang w:eastAsia="ru-RU"/>
        </w:rPr>
        <w:t xml:space="preserve">я </w:t>
      </w:r>
      <w:r w:rsidRPr="00BA571F">
        <w:rPr>
          <w:rFonts w:eastAsia="Times New Roman" w:cs="Times New Roman"/>
          <w:sz w:val="28"/>
          <w:szCs w:val="28"/>
          <w:lang w:eastAsia="ru-RU"/>
        </w:rPr>
        <w:t>2021 года</w:t>
      </w:r>
    </w:p>
    <w:p w:rsidR="008A1EB1" w:rsidRPr="00BA571F" w:rsidRDefault="008A1EB1" w:rsidP="00F858E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14BA" w:rsidRPr="00BA571F" w:rsidRDefault="008A1EB1" w:rsidP="005C1B9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BA571F">
        <w:rPr>
          <w:b/>
          <w:sz w:val="28"/>
          <w:szCs w:val="28"/>
        </w:rPr>
        <w:t>Статья 1.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274F48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 w:rsidR="00274F48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 w:rsidR="00274F48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15-7); от 20 марта 2015 года № 47-ЗИД-V (САЗ 15-12); от 24 марта </w:t>
      </w:r>
      <w:r w:rsidR="00274F48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2015 года № 52-ЗД-V (САЗ 15-13,1); от 24 марта 2015 года № 53-ЗИ-V </w:t>
      </w:r>
      <w:r w:rsidR="00274F48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15-16); от 28 апреля 2015 года № 71-ЗИ-V (САЗ 15-18); от 5 мая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2015 года № 78-ЗИ-V (САЗ 15-19); от 18 мая 2015 года № 85-ЗИД-V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17 февраля 2016 года № 23-ЗИД-VI (САЗ 16-7); от 17 февраля 2016 года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№ 31-ЗИД-VI (САЗ 16-7); от 26 февраля 2016 года № 39-ЗД-VI (САЗ 16-8);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5 марта 2016 года № 43-ЗИД-VI (САЗ 16-9); от 5 марта 2016 года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№ 45-ЗД-VI (САЗ 16-9); от 25 мая 2016 года № 133-ЗИД-VI (САЗ 16-21)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2016 года № 155-ЗД-VI (САЗ 16-25); от 1 июля 2016 года № 168-ЗИ-VI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16-26); от 25 июля 2016 года № 192-ЗД-VI (САЗ 16-30); от 25 июля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17-2); от 6 января 2017 года № 7-ЗИ-VI (САЗ 17-2); от 16 января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2017 года № 19-ЗД-VI (САЗ 17-4); от 21 февраля 2017 года № 39-ЗД-VI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17-9); от 28 марта 2017 года № 61-ЗД-VI (САЗ 17-14); от 29 марта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17-19); от 29 мая 2017 года № 110-ЗИД-VI (САЗ 17-23,1); от 19 июня 2017 года № 147-ЗИ-VI (САЗ 17-25); от 22 июня 2017 года № 180-ЗИ-VI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17-26); от 28 июня 2017 года № 189-ЗИ-VI (САЗ 17-27); от 30 июня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2017 года № 198-ЗИ-VI (САЗ 17-27); от 14 июля 2017 года № 215-ЗИД-VI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17-29); от 19 июля 2017 года № 222-ЗИ-VI (САЗ 17-30); от 12 октября 2017 года № 261-ЗИД-VI (САЗ 17-42); от 1 ноября 2017 года № 284-ЗД-VI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2018 года № 34-ЗИД-VI (САЗ 18-6); от 7 февраля 2018 года № 36-ЗИ-VI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18-6); от 28 февраля 2018 года № 44-ЗД-VI (САЗ 18-9); от 28 февраля 2018 года № 48-ЗИ-VI (САЗ 18-9); от 1 марта 2018 года № 56-ЗД-VI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2018 года № 163-ЗИ-VI (САЗ 18-24); от 12 июня 2018 года № 165-ЗИ-VI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18-24); от 27 июня 2018 года № 184-ЗИ-VI (САЗ 18-26); от 26 июля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2019 года № 3-ЗИ-VI (САЗ 19-1); от 10 января 2019 года № 4-ЗИД-VI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19-1); от 5 апреля 2019 года № 43-ЗИД-VI (САЗ 19-13); от 5 апреля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2019 года № 52-ЗИ-VI (САЗ 19-13); от 8 апреля 2019 года № 57-ЗИ-VI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19-14); от 10 апреля 2019 года № 61-ЗИ-VI (САЗ 19-14); от 20 мая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2019 года № 79-ЗД-VI (САЗ 19-19); от 20 мая 2019 года № 86-ЗИД-VI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19-19); от 20 мая 2019 года № 87-ЗИД-VI (САЗ 19-19); от 31 июля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2019 года № 159-ЗИД-VI (САЗ 19-29); от 23 сентября 2019 года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№ 176-ЗИД-VI (САЗ 19-37); от 21 октября 2019 года № 182-ЗИД-VI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№ 125-ЗИ-VI (САЗ 20-32), от 14 декабря 2020 года № 218-ЗИ-VI (САЗ 20-51), от 26 января 2021 года № 2-ЗИ-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BF56C6">
        <w:rPr>
          <w:rFonts w:eastAsia="Calibri" w:cs="Times New Roman"/>
          <w:sz w:val="28"/>
          <w:szCs w:val="28"/>
          <w:shd w:val="clear" w:color="auto" w:fill="FFFFFF"/>
        </w:rPr>
        <w:t xml:space="preserve"> (САЗ 21-4),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t xml:space="preserve"> от 29 марта 2021 года 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  <w:t>№</w:t>
      </w:r>
      <w:r w:rsidR="008A2F4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8500E0">
        <w:rPr>
          <w:rFonts w:eastAsia="Calibri" w:cs="Times New Roman"/>
          <w:sz w:val="28"/>
          <w:szCs w:val="28"/>
          <w:shd w:val="clear" w:color="auto" w:fill="FFFFFF"/>
        </w:rPr>
        <w:t>53-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t>ЗИ-</w:t>
      </w:r>
      <w:r w:rsidR="005C1B93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C1B93" w:rsidRPr="005C1B93">
        <w:rPr>
          <w:rFonts w:eastAsia="Calibri" w:cs="Times New Roman"/>
          <w:sz w:val="28"/>
          <w:szCs w:val="28"/>
          <w:shd w:val="clear" w:color="auto" w:fill="FFFFFF"/>
        </w:rPr>
        <w:t xml:space="preserve"> (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t>САЗ 21-13);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 21 апреля 2020 года № 65-ЗИД-VI (САЗ 20-17);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20-46),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14 декабря 2020 года № 218-ЗИ-VI (САЗ 20-51), от 26 января 2021 года 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№ 2-ЗИ-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BF56C6">
        <w:rPr>
          <w:rFonts w:eastAsia="Calibri" w:cs="Times New Roman"/>
          <w:sz w:val="28"/>
          <w:szCs w:val="28"/>
          <w:shd w:val="clear" w:color="auto" w:fill="FFFFFF"/>
        </w:rPr>
        <w:t xml:space="preserve"> (САЗ 21-4),</w:t>
      </w:r>
      <w:r w:rsidR="005C1B93" w:rsidRPr="005C1B93">
        <w:t xml:space="preserve"> </w:t>
      </w:r>
      <w:r w:rsidR="005C1B93" w:rsidRPr="005C1B93">
        <w:rPr>
          <w:rFonts w:eastAsia="Calibri" w:cs="Times New Roman"/>
          <w:sz w:val="28"/>
          <w:szCs w:val="28"/>
          <w:shd w:val="clear" w:color="auto" w:fill="FFFFFF"/>
        </w:rPr>
        <w:t>от 29 марта 2021 года №</w:t>
      </w:r>
      <w:r w:rsidR="008A2F4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2E5F95">
        <w:rPr>
          <w:rFonts w:eastAsia="Calibri" w:cs="Times New Roman"/>
          <w:sz w:val="28"/>
          <w:szCs w:val="28"/>
          <w:shd w:val="clear" w:color="auto" w:fill="FFFFFF"/>
        </w:rPr>
        <w:t>53-</w:t>
      </w:r>
      <w:r w:rsidR="005C1B93" w:rsidRPr="005C1B93">
        <w:rPr>
          <w:rFonts w:eastAsia="Calibri" w:cs="Times New Roman"/>
          <w:sz w:val="28"/>
          <w:szCs w:val="28"/>
          <w:shd w:val="clear" w:color="auto" w:fill="FFFFFF"/>
        </w:rPr>
        <w:t>ЗИ-VII (САЗ 21-13)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t>;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27 июля 2020 года № 114-ЗИД-VI (САЗ 20-31); от 5 августа 2020 года 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(САЗ 20-47); от 19 декабря 2020 года № 223-ЗИД-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21-5); от </w:t>
      </w:r>
      <w:r w:rsidR="00F858EE" w:rsidRPr="00BA571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25 февраля 2021 года </w:t>
      </w:r>
      <w:r w:rsidR="005C1B9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№ 18-ЗИД-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21-8); от 27 февраля 2021 года № 23-ЗИД-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21-8);</w:t>
      </w:r>
      <w:r w:rsidR="005C1B93" w:rsidRPr="005C1B93">
        <w:t xml:space="preserve"> </w:t>
      </w:r>
      <w:r w:rsidR="005C1B93" w:rsidRPr="005C1B93">
        <w:rPr>
          <w:rFonts w:eastAsia="Calibri" w:cs="Times New Roman"/>
          <w:sz w:val="28"/>
          <w:szCs w:val="28"/>
          <w:shd w:val="clear" w:color="auto" w:fill="FFFFFF"/>
        </w:rPr>
        <w:t>от 12 апреля 2021 года № 6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t>3</w:t>
      </w:r>
      <w:r w:rsidR="002101E9">
        <w:rPr>
          <w:rFonts w:eastAsia="Calibri" w:cs="Times New Roman"/>
          <w:sz w:val="28"/>
          <w:szCs w:val="28"/>
          <w:shd w:val="clear" w:color="auto" w:fill="FFFFFF"/>
        </w:rPr>
        <w:t>-ЗИ</w:t>
      </w:r>
      <w:r w:rsidR="005C1B93" w:rsidRPr="005C1B93">
        <w:rPr>
          <w:rFonts w:eastAsia="Calibri" w:cs="Times New Roman"/>
          <w:sz w:val="28"/>
          <w:szCs w:val="28"/>
          <w:shd w:val="clear" w:color="auto" w:fill="FFFFFF"/>
        </w:rPr>
        <w:t>-VII (САЗ 21-15)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t>;</w:t>
      </w:r>
      <w:r w:rsidR="009F7447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12 апреля 2021 года </w:t>
      </w:r>
      <w:r w:rsidR="005C1B93">
        <w:rPr>
          <w:rFonts w:eastAsia="Calibri" w:cs="Times New Roman"/>
          <w:sz w:val="28"/>
          <w:szCs w:val="28"/>
          <w:shd w:val="clear" w:color="auto" w:fill="FFFFFF"/>
        </w:rPr>
        <w:br/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>№ 66-ЗД-VII (САЗ 21-15)</w:t>
      </w:r>
      <w:r w:rsidR="00BA571F" w:rsidRPr="00BA571F">
        <w:rPr>
          <w:rFonts w:eastAsia="Calibri" w:cs="Times New Roman"/>
          <w:sz w:val="28"/>
          <w:szCs w:val="28"/>
          <w:shd w:val="clear" w:color="auto" w:fill="FFFFFF"/>
        </w:rPr>
        <w:t>,</w:t>
      </w:r>
      <w:r w:rsidR="00F858EE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9F7447" w:rsidRPr="00BA571F" w:rsidRDefault="009F7447" w:rsidP="009F74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61AD" w:rsidRPr="00BA571F" w:rsidRDefault="002733A2" w:rsidP="00BA571F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1</w:t>
      </w:r>
      <w:r w:rsidR="00BA571F" w:rsidRPr="00BA571F">
        <w:rPr>
          <w:sz w:val="28"/>
          <w:szCs w:val="28"/>
        </w:rPr>
        <w:t>.</w:t>
      </w:r>
      <w:r w:rsidR="009F7447" w:rsidRPr="00BA571F">
        <w:rPr>
          <w:sz w:val="28"/>
          <w:szCs w:val="28"/>
        </w:rPr>
        <w:t xml:space="preserve"> </w:t>
      </w:r>
      <w:r w:rsidR="008C61AD" w:rsidRPr="00BA571F">
        <w:rPr>
          <w:sz w:val="28"/>
          <w:szCs w:val="28"/>
        </w:rPr>
        <w:t>Пункт 1 статьи 5.58 изложить в следующей редакции:</w:t>
      </w:r>
    </w:p>
    <w:p w:rsidR="008C61AD" w:rsidRPr="00BA571F" w:rsidRDefault="008C61AD" w:rsidP="008C61AD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sz w:val="28"/>
          <w:szCs w:val="28"/>
        </w:rPr>
        <w:t xml:space="preserve">«1. Нарушение сроков рассмотрения обращений граждан, юридических лиц, а также общественных объединений, предусмотренных законом, либо </w:t>
      </w:r>
      <w:proofErr w:type="spellStart"/>
      <w:r w:rsidRPr="00BA571F">
        <w:rPr>
          <w:sz w:val="28"/>
          <w:szCs w:val="28"/>
        </w:rPr>
        <w:t>неинформирование</w:t>
      </w:r>
      <w:proofErr w:type="spellEnd"/>
      <w:r w:rsidRPr="00BA571F">
        <w:rPr>
          <w:sz w:val="28"/>
          <w:szCs w:val="28"/>
        </w:rPr>
        <w:t xml:space="preserve"> заявителя о решении, принятом по результатам рассмотрения обращения, –</w:t>
      </w:r>
    </w:p>
    <w:p w:rsidR="009F7447" w:rsidRPr="00BA571F" w:rsidRDefault="008C61AD" w:rsidP="008C61AD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влечет наложение административного штрафа на должностных лиц в размере от 10 (десяти) до 25 (двадцати пяти) РУ МЗП</w:t>
      </w:r>
      <w:r w:rsidR="00261390" w:rsidRPr="00E17F5E">
        <w:rPr>
          <w:sz w:val="28"/>
          <w:szCs w:val="28"/>
        </w:rPr>
        <w:t>»</w:t>
      </w:r>
      <w:r w:rsidRPr="00BA571F">
        <w:rPr>
          <w:sz w:val="28"/>
          <w:szCs w:val="28"/>
        </w:rPr>
        <w:t>.</w:t>
      </w:r>
    </w:p>
    <w:p w:rsidR="00BA571F" w:rsidRPr="00BA571F" w:rsidRDefault="00BA571F" w:rsidP="008C61A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571F" w:rsidRPr="00BA571F" w:rsidRDefault="00BA571F" w:rsidP="00BA571F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2. Статью 13.11 изложить в следующей редакции:</w:t>
      </w:r>
    </w:p>
    <w:p w:rsidR="00BA571F" w:rsidRPr="00BA571F" w:rsidRDefault="00BA571F" w:rsidP="00BA571F">
      <w:pPr>
        <w:spacing w:after="0" w:line="240" w:lineRule="auto"/>
        <w:ind w:left="2694" w:hanging="1985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«Статья 13.11. Нарушение законодательства в области персональных данных</w:t>
      </w:r>
    </w:p>
    <w:p w:rsidR="00BA571F" w:rsidRPr="00BA571F" w:rsidRDefault="00BA571F" w:rsidP="00BA571F">
      <w:pPr>
        <w:spacing w:after="0" w:line="240" w:lineRule="auto"/>
        <w:ind w:left="2694" w:hanging="1985"/>
        <w:jc w:val="both"/>
        <w:rPr>
          <w:sz w:val="28"/>
          <w:szCs w:val="28"/>
        </w:rPr>
      </w:pPr>
    </w:p>
    <w:p w:rsidR="00BA571F" w:rsidRPr="00BA571F" w:rsidRDefault="00BA571F" w:rsidP="00BA571F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Нарушение установленного законом порядка обработки персональных данных, если эти деяния не содержат признаков иного административного правонарушения или уголовно наказуемого деяния, –</w:t>
      </w:r>
    </w:p>
    <w:p w:rsidR="00BA571F" w:rsidRPr="00BA571F" w:rsidRDefault="00BA571F" w:rsidP="00BA571F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sz w:val="28"/>
          <w:szCs w:val="28"/>
        </w:rPr>
        <w:t xml:space="preserve">влечет предупреждение или наложение административного штрафа на граждан в размере от 10 (десяти) до 15 (пятнадцати) РУ МЗП, на должностных лиц – от 15 (пятнадцати) до 40 (сорока) РУ МЗП, на юридических лиц – </w:t>
      </w:r>
      <w:r w:rsidRPr="00BA571F">
        <w:rPr>
          <w:sz w:val="28"/>
          <w:szCs w:val="28"/>
        </w:rPr>
        <w:br/>
        <w:t>от 150 (ста пятидесяти) до 300 (трехсот) РУ МЗП</w:t>
      </w:r>
      <w:r w:rsidR="0061580F">
        <w:rPr>
          <w:sz w:val="28"/>
          <w:szCs w:val="28"/>
        </w:rPr>
        <w:t>»</w:t>
      </w:r>
      <w:r w:rsidRPr="00BA571F">
        <w:rPr>
          <w:sz w:val="28"/>
          <w:szCs w:val="28"/>
        </w:rPr>
        <w:t>.</w:t>
      </w:r>
    </w:p>
    <w:p w:rsidR="009F7447" w:rsidRDefault="009F7447" w:rsidP="009F74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571F" w:rsidRDefault="00BA571F" w:rsidP="009F74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571F" w:rsidRDefault="00BA571F" w:rsidP="009F74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571F" w:rsidRDefault="00BA571F" w:rsidP="009F74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F7447" w:rsidRPr="00BA571F" w:rsidRDefault="009F7447" w:rsidP="009F7447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b/>
          <w:sz w:val="28"/>
          <w:szCs w:val="28"/>
        </w:rPr>
        <w:lastRenderedPageBreak/>
        <w:t>Статья 2.</w:t>
      </w:r>
      <w:r w:rsidRPr="00BA571F">
        <w:rPr>
          <w:sz w:val="28"/>
          <w:szCs w:val="28"/>
        </w:rPr>
        <w:t xml:space="preserve"> Настоящий Закон вступает в силу по истечении </w:t>
      </w:r>
      <w:r w:rsidRPr="00BA571F">
        <w:rPr>
          <w:sz w:val="28"/>
          <w:szCs w:val="28"/>
        </w:rPr>
        <w:br/>
        <w:t>14 (четырнадцати) дней после дня официального опубликования.</w:t>
      </w:r>
    </w:p>
    <w:p w:rsidR="009F7447" w:rsidRPr="00BA571F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7447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571F" w:rsidRPr="00BA571F" w:rsidRDefault="00BA571F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7447" w:rsidRPr="00BA571F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Президент</w:t>
      </w:r>
    </w:p>
    <w:p w:rsidR="009F7447" w:rsidRPr="00BA571F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Приднестровской</w:t>
      </w:r>
    </w:p>
    <w:p w:rsidR="009F7447" w:rsidRPr="00BA571F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F7447" w:rsidRPr="00BA571F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7447" w:rsidRPr="00BA571F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7447" w:rsidRDefault="009F7447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00A2" w:rsidRDefault="00E200A2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00A2" w:rsidRPr="00E200A2" w:rsidRDefault="00E200A2" w:rsidP="00E200A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200A2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E200A2" w:rsidRPr="00E200A2" w:rsidRDefault="00E200A2" w:rsidP="00E200A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200A2">
        <w:rPr>
          <w:rFonts w:eastAsia="Times New Roman" w:cs="Times New Roman"/>
          <w:sz w:val="28"/>
          <w:szCs w:val="28"/>
          <w:lang w:eastAsia="ru-RU"/>
        </w:rPr>
        <w:t>26 мая 2021 г.</w:t>
      </w:r>
    </w:p>
    <w:p w:rsidR="00E200A2" w:rsidRPr="00E200A2" w:rsidRDefault="00E200A2" w:rsidP="00E200A2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E200A2">
        <w:rPr>
          <w:rFonts w:eastAsia="Times New Roman" w:cs="Times New Roman"/>
          <w:sz w:val="28"/>
          <w:szCs w:val="28"/>
          <w:lang w:eastAsia="ru-RU"/>
        </w:rPr>
        <w:t>№ 98-ЗИ-VI</w:t>
      </w:r>
      <w:r w:rsidRPr="00E200A2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E200A2" w:rsidRPr="00BA571F" w:rsidRDefault="00E200A2" w:rsidP="009F74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E200A2" w:rsidRPr="00BA571F" w:rsidSect="00A3499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EB" w:rsidRDefault="005752EB" w:rsidP="00A3499E">
      <w:pPr>
        <w:spacing w:after="0" w:line="240" w:lineRule="auto"/>
      </w:pPr>
      <w:r>
        <w:separator/>
      </w:r>
    </w:p>
  </w:endnote>
  <w:endnote w:type="continuationSeparator" w:id="0">
    <w:p w:rsidR="005752EB" w:rsidRDefault="005752EB" w:rsidP="00A3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EB" w:rsidRDefault="005752EB" w:rsidP="00A3499E">
      <w:pPr>
        <w:spacing w:after="0" w:line="240" w:lineRule="auto"/>
      </w:pPr>
      <w:r>
        <w:separator/>
      </w:r>
    </w:p>
  </w:footnote>
  <w:footnote w:type="continuationSeparator" w:id="0">
    <w:p w:rsidR="005752EB" w:rsidRDefault="005752EB" w:rsidP="00A3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411537"/>
      <w:docPartObj>
        <w:docPartGallery w:val="Page Numbers (Top of Page)"/>
        <w:docPartUnique/>
      </w:docPartObj>
    </w:sdtPr>
    <w:sdtEndPr/>
    <w:sdtContent>
      <w:p w:rsidR="00A3499E" w:rsidRDefault="00A349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0A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1"/>
    <w:rsid w:val="00043B94"/>
    <w:rsid w:val="00111002"/>
    <w:rsid w:val="002101E9"/>
    <w:rsid w:val="00261390"/>
    <w:rsid w:val="002733A2"/>
    <w:rsid w:val="00274F48"/>
    <w:rsid w:val="00290B48"/>
    <w:rsid w:val="002E5F95"/>
    <w:rsid w:val="003176B8"/>
    <w:rsid w:val="003C14BA"/>
    <w:rsid w:val="005752EB"/>
    <w:rsid w:val="005C1B93"/>
    <w:rsid w:val="005F72F7"/>
    <w:rsid w:val="0061580F"/>
    <w:rsid w:val="006F48A7"/>
    <w:rsid w:val="008500E0"/>
    <w:rsid w:val="008A1EB1"/>
    <w:rsid w:val="008A2F44"/>
    <w:rsid w:val="008C61AD"/>
    <w:rsid w:val="0091620B"/>
    <w:rsid w:val="0098450C"/>
    <w:rsid w:val="009D242D"/>
    <w:rsid w:val="009F7447"/>
    <w:rsid w:val="00A304FF"/>
    <w:rsid w:val="00A3499E"/>
    <w:rsid w:val="00A52C08"/>
    <w:rsid w:val="00B95A1D"/>
    <w:rsid w:val="00BA571F"/>
    <w:rsid w:val="00BF56C6"/>
    <w:rsid w:val="00C95E06"/>
    <w:rsid w:val="00C960C3"/>
    <w:rsid w:val="00E17F5E"/>
    <w:rsid w:val="00E200A2"/>
    <w:rsid w:val="00E771D1"/>
    <w:rsid w:val="00E9610C"/>
    <w:rsid w:val="00EE6CD6"/>
    <w:rsid w:val="00F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52E5-51FF-4BC6-9B3D-131A8EDB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74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99E"/>
  </w:style>
  <w:style w:type="paragraph" w:styleId="a6">
    <w:name w:val="footer"/>
    <w:basedOn w:val="a"/>
    <w:link w:val="a7"/>
    <w:uiPriority w:val="99"/>
    <w:unhideWhenUsed/>
    <w:rsid w:val="00A3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99E"/>
  </w:style>
  <w:style w:type="paragraph" w:styleId="a8">
    <w:name w:val="Balloon Text"/>
    <w:basedOn w:val="a"/>
    <w:link w:val="a9"/>
    <w:uiPriority w:val="99"/>
    <w:semiHidden/>
    <w:unhideWhenUsed/>
    <w:rsid w:val="0061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2021-05-14T11:16:00Z</cp:lastPrinted>
  <dcterms:created xsi:type="dcterms:W3CDTF">2021-05-25T06:16:00Z</dcterms:created>
  <dcterms:modified xsi:type="dcterms:W3CDTF">2021-05-26T07:32:00Z</dcterms:modified>
</cp:coreProperties>
</file>